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2F6C" w14:textId="0D01277A" w:rsidR="00356CBF" w:rsidRPr="0051372A" w:rsidRDefault="004A08EC" w:rsidP="00DC2B15">
      <w:pPr>
        <w:pStyle w:val="Plattetekst"/>
        <w:kinsoku w:val="0"/>
        <w:overflowPunct w:val="0"/>
        <w:jc w:val="center"/>
        <w:rPr>
          <w:sz w:val="20"/>
          <w:szCs w:val="20"/>
          <w:lang w:val="fr-BE"/>
        </w:rPr>
      </w:pPr>
      <w:r w:rsidRPr="0051372A">
        <w:rPr>
          <w:rFonts w:ascii="Verdana" w:hAnsi="Verdana" w:cs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1E42" wp14:editId="725DE003">
                <wp:simplePos x="0" y="0"/>
                <wp:positionH relativeFrom="column">
                  <wp:posOffset>922020</wp:posOffset>
                </wp:positionH>
                <wp:positionV relativeFrom="paragraph">
                  <wp:posOffset>251460</wp:posOffset>
                </wp:positionV>
                <wp:extent cx="5387340" cy="40386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92E0B" w14:textId="317207F2" w:rsidR="004A08EC" w:rsidRPr="0051372A" w:rsidRDefault="0051372A" w:rsidP="00DC2B1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51372A">
                              <w:rPr>
                                <w:lang w:val="fr-BE"/>
                              </w:rPr>
                              <w:t>Élection de la Chambre des représentants du 9 juin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541E42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72.6pt;margin-top:19.8pt;width:424.2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" filled="f" stroked="f" strokeweight=".5pt">
                <v:textbox>
                  <w:txbxContent>
                    <w:p w14:paraId="77592E0B" w14:textId="317207F2" w:rsidR="004A08EC" w:rsidRPr="0051372A" w:rsidRDefault="0051372A" w:rsidP="00DC2B15">
                      <w:pPr>
                        <w:jc w:val="center"/>
                        <w:rPr>
                          <w:lang w:val="fr-BE"/>
                        </w:rPr>
                      </w:pPr>
                      <w:r w:rsidRPr="0051372A">
                        <w:rPr>
                          <w:lang w:val="fr-BE"/>
                        </w:rPr>
                        <w:t>Élection de la Chambre des représentants du 9 juin 2024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D57E8" w:rsidRPr="0051372A">
        <w:rPr>
          <w:rFonts w:ascii="Verdana" w:hAnsi="Verdana" w:cs="Verdana"/>
          <w:noProof/>
          <w:sz w:val="16"/>
          <w:szCs w:val="16"/>
        </w:rPr>
        <w:drawing>
          <wp:inline distT="0" distB="0" distL="0" distR="0" wp14:anchorId="55CC5C4B" wp14:editId="20B68E56">
            <wp:extent cx="6648450" cy="765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AFDBAF" w14:textId="4C58E42B" w:rsidR="0051372A" w:rsidRPr="0051372A" w:rsidRDefault="0051372A" w:rsidP="0051372A">
      <w:pPr>
        <w:pStyle w:val="Plattetekst"/>
        <w:kinsoku w:val="0"/>
        <w:overflowPunct w:val="0"/>
        <w:spacing w:before="7" w:after="1"/>
        <w:jc w:val="center"/>
        <w:rPr>
          <w:rFonts w:ascii="Verdana" w:hAnsi="Verdana" w:cs="Arial"/>
          <w:b/>
          <w:spacing w:val="-2"/>
          <w:sz w:val="18"/>
          <w:szCs w:val="18"/>
          <w:lang w:val="fr-BE"/>
        </w:rPr>
      </w:pP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>P</w:t>
      </w:r>
      <w:r w:rsidR="00DC2B15">
        <w:rPr>
          <w:rFonts w:ascii="Verdana" w:hAnsi="Verdana" w:cs="Arial"/>
          <w:b/>
          <w:spacing w:val="-2"/>
          <w:sz w:val="18"/>
          <w:szCs w:val="18"/>
          <w:lang w:val="fr-BE"/>
        </w:rPr>
        <w:t>rocès-verbal</w:t>
      </w: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 xml:space="preserve"> de tirage au sort pour la désignation des bureaux de vote</w:t>
      </w:r>
    </w:p>
    <w:p w14:paraId="0AA737D4" w14:textId="346C5C77" w:rsidR="00F42601" w:rsidRPr="0051372A" w:rsidRDefault="0051372A" w:rsidP="0051372A">
      <w:pPr>
        <w:pStyle w:val="Plattetekst"/>
        <w:kinsoku w:val="0"/>
        <w:overflowPunct w:val="0"/>
        <w:spacing w:before="7" w:after="1"/>
        <w:jc w:val="center"/>
        <w:rPr>
          <w:rFonts w:ascii="Verdana" w:hAnsi="Verdana" w:cs="Arial"/>
          <w:b/>
          <w:spacing w:val="-2"/>
          <w:sz w:val="18"/>
          <w:szCs w:val="18"/>
          <w:lang w:val="fr-BE"/>
        </w:rPr>
      </w:pPr>
      <w:r w:rsidRPr="0051372A">
        <w:rPr>
          <w:rFonts w:ascii="Verdana" w:hAnsi="Verdana" w:cs="Arial"/>
          <w:b/>
          <w:spacing w:val="-2"/>
          <w:sz w:val="18"/>
          <w:szCs w:val="18"/>
          <w:lang w:val="fr-BE"/>
        </w:rPr>
        <w:t>dont les bulletins de vote doivent être dépouillés par chaque bureau de dépouillement A</w:t>
      </w:r>
    </w:p>
    <w:p w14:paraId="3C23FF1F" w14:textId="77777777" w:rsidR="0051372A" w:rsidRPr="0051372A" w:rsidRDefault="0051372A" w:rsidP="0051372A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  <w:lang w:val="fr-BE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092"/>
      </w:tblGrid>
      <w:tr w:rsidR="00453330" w:rsidRPr="00DC2B15" w14:paraId="112A5EC5" w14:textId="77777777" w:rsidTr="0017685D">
        <w:trPr>
          <w:trHeight w:val="403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3036B13" w14:textId="77777777" w:rsidR="0051372A" w:rsidRPr="0051372A" w:rsidRDefault="0051372A" w:rsidP="0051372A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1372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Canton électoral :</w:t>
            </w:r>
          </w:p>
          <w:p w14:paraId="2B442647" w14:textId="152F9C9C" w:rsidR="00BB5B22" w:rsidRPr="0051372A" w:rsidRDefault="0051372A" w:rsidP="0051372A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 w:rsidRPr="0051372A"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Bureau principal de canton A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453330" w:rsidRPr="0051372A" w:rsidRDefault="00453330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  <w:lang w:val="fr-BE"/>
              </w:rPr>
            </w:pPr>
          </w:p>
        </w:tc>
      </w:tr>
      <w:tr w:rsidR="0017685D" w:rsidRPr="0051372A" w14:paraId="15362A32" w14:textId="77777777" w:rsidTr="0017685D">
        <w:trPr>
          <w:trHeight w:val="296"/>
        </w:trPr>
        <w:tc>
          <w:tcPr>
            <w:tcW w:w="10192" w:type="dxa"/>
            <w:gridSpan w:val="2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EA250BE" w14:textId="77777777" w:rsidR="0017685D" w:rsidRPr="0051372A" w:rsidRDefault="0017685D" w:rsidP="00BB5B22">
            <w:pPr>
              <w:pStyle w:val="TableParagraph"/>
              <w:kinsoku w:val="0"/>
              <w:overflowPunct w:val="0"/>
              <w:spacing w:before="6"/>
              <w:ind w:left="1457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91"/>
              <w:gridCol w:w="5091"/>
            </w:tblGrid>
            <w:tr w:rsidR="00E425CE" w:rsidRPr="00DC2B15" w14:paraId="1A02AD7D" w14:textId="77777777" w:rsidTr="00E425CE">
              <w:tc>
                <w:tcPr>
                  <w:tcW w:w="5091" w:type="dxa"/>
                </w:tcPr>
                <w:p w14:paraId="1FB42801" w14:textId="03A2AB33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Numéros de bureaux de dépouillement</w:t>
                  </w:r>
                </w:p>
              </w:tc>
              <w:tc>
                <w:tcPr>
                  <w:tcW w:w="5091" w:type="dxa"/>
                </w:tcPr>
                <w:p w14:paraId="5D6F8308" w14:textId="1EDAAC8B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Bureaux de vote dont les bulletins doivent être dépouillés par le bureau de dépouillement</w:t>
                  </w:r>
                </w:p>
              </w:tc>
            </w:tr>
            <w:tr w:rsidR="00E425CE" w:rsidRPr="0051372A" w14:paraId="7F5560C3" w14:textId="77777777" w:rsidTr="00370667">
              <w:tc>
                <w:tcPr>
                  <w:tcW w:w="10182" w:type="dxa"/>
                  <w:gridSpan w:val="2"/>
                </w:tcPr>
                <w:p w14:paraId="1B0DE6A1" w14:textId="2412C4C1" w:rsidR="00E425CE" w:rsidRPr="00DC2B15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DC2B15">
                    <w:rPr>
                      <w:b/>
                      <w:bCs/>
                      <w:color w:val="231F20"/>
                      <w:sz w:val="18"/>
                      <w:szCs w:val="18"/>
                    </w:rPr>
                    <w:t>Commune</w:t>
                  </w:r>
                  <w:r w:rsidR="00E425CE" w:rsidRPr="00DC2B15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581730838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E425CE" w:rsidRPr="00DC2B15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E425CE" w:rsidRPr="0051372A" w14:paraId="36D685C8" w14:textId="77777777" w:rsidTr="00E425CE">
              <w:tc>
                <w:tcPr>
                  <w:tcW w:w="5091" w:type="dxa"/>
                </w:tcPr>
                <w:p w14:paraId="041E5310" w14:textId="5AE419C7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1</w:t>
                  </w:r>
                </w:p>
              </w:tc>
              <w:tc>
                <w:tcPr>
                  <w:tcW w:w="5091" w:type="dxa"/>
                </w:tcPr>
                <w:p w14:paraId="1A652F5B" w14:textId="7DA442A0" w:rsidR="00E425CE" w:rsidRPr="0051372A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E425CE" w:rsidRPr="0051372A" w14:paraId="2F617B16" w14:textId="77777777" w:rsidTr="00E425CE">
              <w:tc>
                <w:tcPr>
                  <w:tcW w:w="5091" w:type="dxa"/>
                </w:tcPr>
                <w:p w14:paraId="51CF01F6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D8B2D9C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E425CE" w:rsidRPr="0051372A" w14:paraId="0A5BF5F8" w14:textId="77777777" w:rsidTr="00E425CE">
              <w:tc>
                <w:tcPr>
                  <w:tcW w:w="5091" w:type="dxa"/>
                </w:tcPr>
                <w:p w14:paraId="3E9A9259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AED3D78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E425CE" w:rsidRPr="0051372A" w14:paraId="06FBF9BE" w14:textId="77777777" w:rsidTr="00E425CE">
              <w:tc>
                <w:tcPr>
                  <w:tcW w:w="5091" w:type="dxa"/>
                </w:tcPr>
                <w:p w14:paraId="187E4417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F06E7EB" w14:textId="77777777" w:rsidR="00E425CE" w:rsidRPr="0051372A" w:rsidRDefault="00E425CE" w:rsidP="00E425CE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E425CE" w:rsidRPr="0051372A" w14:paraId="7007669B" w14:textId="77777777" w:rsidTr="007B6BF5">
              <w:tc>
                <w:tcPr>
                  <w:tcW w:w="10182" w:type="dxa"/>
                  <w:gridSpan w:val="2"/>
                </w:tcPr>
                <w:p w14:paraId="4B6EAD9E" w14:textId="5D14B513" w:rsidR="00E425CE" w:rsidRPr="00DC2B15" w:rsidRDefault="0051372A" w:rsidP="00E425CE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DC2B15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340841473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E425CE" w:rsidRPr="0051372A">
                        <w:rPr>
                          <w:rStyle w:val="Tekstvantijdelijkeaanduiding"/>
                          <w:lang w:val="fr-BE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51372A" w:rsidRPr="0051372A" w14:paraId="3C4D597A" w14:textId="77777777" w:rsidTr="00E425CE">
              <w:tc>
                <w:tcPr>
                  <w:tcW w:w="5091" w:type="dxa"/>
                </w:tcPr>
                <w:p w14:paraId="495AACCA" w14:textId="2E4BCF16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2</w:t>
                  </w:r>
                </w:p>
              </w:tc>
              <w:tc>
                <w:tcPr>
                  <w:tcW w:w="5091" w:type="dxa"/>
                </w:tcPr>
                <w:p w14:paraId="36A3930E" w14:textId="7F8BDC86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51372A" w:rsidRPr="0051372A" w14:paraId="2EF16E61" w14:textId="77777777" w:rsidTr="00E425CE">
              <w:tc>
                <w:tcPr>
                  <w:tcW w:w="5091" w:type="dxa"/>
                </w:tcPr>
                <w:p w14:paraId="0606AFA2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98C85AF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729360BA" w14:textId="77777777" w:rsidTr="00E425CE">
              <w:tc>
                <w:tcPr>
                  <w:tcW w:w="5091" w:type="dxa"/>
                </w:tcPr>
                <w:p w14:paraId="102245E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0DE057C2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117024EA" w14:textId="77777777" w:rsidTr="00E425CE">
              <w:tc>
                <w:tcPr>
                  <w:tcW w:w="5091" w:type="dxa"/>
                </w:tcPr>
                <w:p w14:paraId="5DFFE86A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3D842444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441BB899" w14:textId="77777777" w:rsidTr="007361AF">
              <w:tc>
                <w:tcPr>
                  <w:tcW w:w="10182" w:type="dxa"/>
                  <w:gridSpan w:val="2"/>
                </w:tcPr>
                <w:p w14:paraId="1D543FAE" w14:textId="394CE27E" w:rsidR="0051372A" w:rsidRPr="00DC2B15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DC2B15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76721915"/>
                      <w:placeholder>
                        <w:docPart w:val="F5C6DE1E61CA4E51BA2FCFE8A747B905"/>
                      </w:placeholder>
                      <w:showingPlcHdr/>
                    </w:sdtPr>
                    <w:sdtEndPr/>
                    <w:sdtContent>
                      <w:r w:rsidRPr="00DC2B15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51372A" w:rsidRPr="0051372A" w14:paraId="73AB6463" w14:textId="77777777" w:rsidTr="007361AF">
              <w:tc>
                <w:tcPr>
                  <w:tcW w:w="5091" w:type="dxa"/>
                </w:tcPr>
                <w:p w14:paraId="76859CDF" w14:textId="170EDE7F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3</w:t>
                  </w:r>
                </w:p>
              </w:tc>
              <w:tc>
                <w:tcPr>
                  <w:tcW w:w="5091" w:type="dxa"/>
                </w:tcPr>
                <w:p w14:paraId="7EE0084D" w14:textId="733BC2D6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51372A" w:rsidRPr="0051372A" w14:paraId="35E582BE" w14:textId="77777777" w:rsidTr="00CE4B16">
              <w:tc>
                <w:tcPr>
                  <w:tcW w:w="10182" w:type="dxa"/>
                  <w:gridSpan w:val="2"/>
                </w:tcPr>
                <w:p w14:paraId="00D63CC2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4E63BFF1" w14:textId="77777777" w:rsidTr="00E425CE">
              <w:tc>
                <w:tcPr>
                  <w:tcW w:w="5091" w:type="dxa"/>
                </w:tcPr>
                <w:p w14:paraId="46E06A2F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2A565E1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3E185F39" w14:textId="77777777" w:rsidTr="00E425CE">
              <w:tc>
                <w:tcPr>
                  <w:tcW w:w="5091" w:type="dxa"/>
                </w:tcPr>
                <w:p w14:paraId="6E2DAED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69996DDB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7F7730AB" w14:textId="77777777" w:rsidTr="00E425CE">
              <w:tc>
                <w:tcPr>
                  <w:tcW w:w="5091" w:type="dxa"/>
                </w:tcPr>
                <w:p w14:paraId="4750675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729955A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51185273" w14:textId="77777777" w:rsidTr="007361AF">
              <w:tc>
                <w:tcPr>
                  <w:tcW w:w="10182" w:type="dxa"/>
                  <w:gridSpan w:val="2"/>
                </w:tcPr>
                <w:p w14:paraId="5266E97D" w14:textId="0948BDD9" w:rsidR="0051372A" w:rsidRPr="00DC2B15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b/>
                      <w:bCs/>
                      <w:color w:val="231F20"/>
                      <w:sz w:val="18"/>
                      <w:szCs w:val="18"/>
                    </w:rPr>
                  </w:pPr>
                  <w:r w:rsidRPr="00DC2B15">
                    <w:rPr>
                      <w:b/>
                      <w:bCs/>
                      <w:color w:val="231F20"/>
                      <w:sz w:val="18"/>
                      <w:szCs w:val="18"/>
                    </w:rPr>
                    <w:t xml:space="preserve">Commune </w:t>
                  </w:r>
                  <w:sdt>
                    <w:sdtPr>
                      <w:rPr>
                        <w:b/>
                        <w:bCs/>
                        <w:color w:val="231F20"/>
                        <w:sz w:val="18"/>
                        <w:szCs w:val="18"/>
                        <w:lang w:val="fr-BE"/>
                      </w:rPr>
                      <w:id w:val="-1765522241"/>
                      <w:placeholder>
                        <w:docPart w:val="43F74543A5404E80B7CE5F54D5EF92EE"/>
                      </w:placeholder>
                      <w:showingPlcHdr/>
                    </w:sdtPr>
                    <w:sdtEndPr/>
                    <w:sdtContent>
                      <w:r w:rsidRPr="00DC2B15">
                        <w:rPr>
                          <w:rStyle w:val="Tekstvantijdelijkeaanduiding"/>
                        </w:rPr>
                        <w:t>Klik of tik om tekst in te voeren.</w:t>
                      </w:r>
                    </w:sdtContent>
                  </w:sdt>
                </w:p>
              </w:tc>
            </w:tr>
            <w:tr w:rsidR="0051372A" w:rsidRPr="0051372A" w14:paraId="05319059" w14:textId="77777777" w:rsidTr="007361AF">
              <w:tc>
                <w:tcPr>
                  <w:tcW w:w="5091" w:type="dxa"/>
                </w:tcPr>
                <w:p w14:paraId="2D1FF127" w14:textId="610580F5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dépouillement 4</w:t>
                  </w:r>
                </w:p>
              </w:tc>
              <w:tc>
                <w:tcPr>
                  <w:tcW w:w="5091" w:type="dxa"/>
                </w:tcPr>
                <w:p w14:paraId="3D7323CF" w14:textId="28FC7CF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Bureau de vote</w:t>
                  </w:r>
                </w:p>
              </w:tc>
            </w:tr>
            <w:tr w:rsidR="0051372A" w:rsidRPr="0051372A" w14:paraId="7FA011DF" w14:textId="77777777" w:rsidTr="00B36071">
              <w:tc>
                <w:tcPr>
                  <w:tcW w:w="10182" w:type="dxa"/>
                  <w:gridSpan w:val="2"/>
                </w:tcPr>
                <w:p w14:paraId="373ECF36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66752395" w14:textId="77777777" w:rsidTr="00E425CE">
              <w:tc>
                <w:tcPr>
                  <w:tcW w:w="5091" w:type="dxa"/>
                </w:tcPr>
                <w:p w14:paraId="0F0C942F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709D87F1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202A8392" w14:textId="77777777" w:rsidTr="00E425CE">
              <w:tc>
                <w:tcPr>
                  <w:tcW w:w="5091" w:type="dxa"/>
                </w:tcPr>
                <w:p w14:paraId="1C8591B7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B33E02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2536D9EC" w14:textId="77777777" w:rsidTr="00E425CE">
              <w:tc>
                <w:tcPr>
                  <w:tcW w:w="5091" w:type="dxa"/>
                </w:tcPr>
                <w:p w14:paraId="096E147A" w14:textId="7596A8AB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  <w:r w:rsidRPr="0051372A"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  <w:t>…..</w:t>
                  </w:r>
                </w:p>
              </w:tc>
              <w:tc>
                <w:tcPr>
                  <w:tcW w:w="5091" w:type="dxa"/>
                </w:tcPr>
                <w:p w14:paraId="5F1434B5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  <w:tr w:rsidR="0051372A" w:rsidRPr="0051372A" w14:paraId="100AF5A3" w14:textId="77777777" w:rsidTr="00E425CE">
              <w:tc>
                <w:tcPr>
                  <w:tcW w:w="5091" w:type="dxa"/>
                </w:tcPr>
                <w:p w14:paraId="4453083A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  <w:tc>
                <w:tcPr>
                  <w:tcW w:w="5091" w:type="dxa"/>
                </w:tcPr>
                <w:p w14:paraId="406F7C93" w14:textId="77777777" w:rsidR="0051372A" w:rsidRPr="0051372A" w:rsidRDefault="0051372A" w:rsidP="0051372A">
                  <w:pPr>
                    <w:pStyle w:val="TableParagraph"/>
                    <w:kinsoku w:val="0"/>
                    <w:overflowPunct w:val="0"/>
                    <w:spacing w:before="6"/>
                    <w:rPr>
                      <w:b/>
                      <w:bCs/>
                      <w:color w:val="231F20"/>
                      <w:sz w:val="18"/>
                      <w:szCs w:val="18"/>
                      <w:lang w:val="fr-BE"/>
                    </w:rPr>
                  </w:pPr>
                </w:p>
              </w:tc>
            </w:tr>
          </w:tbl>
          <w:p w14:paraId="6EED006C" w14:textId="6CD64326" w:rsidR="00E425CE" w:rsidRPr="0051372A" w:rsidRDefault="00E425CE" w:rsidP="00E425CE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z w:val="18"/>
                <w:szCs w:val="18"/>
                <w:lang w:val="fr-BE"/>
              </w:rPr>
            </w:pPr>
          </w:p>
        </w:tc>
      </w:tr>
      <w:tr w:rsidR="00453330" w:rsidRPr="0051372A" w14:paraId="4D199AEA" w14:textId="77777777" w:rsidTr="009A7688">
        <w:trPr>
          <w:trHeight w:val="320"/>
        </w:trPr>
        <w:tc>
          <w:tcPr>
            <w:tcW w:w="1019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6038192" w:rsidR="00453330" w:rsidRPr="0051372A" w:rsidRDefault="0051372A" w:rsidP="00EE20FA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Signature</w:t>
            </w:r>
          </w:p>
        </w:tc>
      </w:tr>
      <w:tr w:rsidR="00453330" w:rsidRPr="0051372A" w14:paraId="285C934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66AA9817" w:rsidR="00453330" w:rsidRPr="0051372A" w:rsidRDefault="0051372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Lieu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453330" w:rsidRPr="0051372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51372A" w14:paraId="03465DD5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31DE7002" w:rsidR="00453330" w:rsidRPr="0051372A" w:rsidRDefault="0051372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  <w:t>Date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453330" w:rsidRPr="0051372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  <w:tr w:rsidR="00453330" w:rsidRPr="00DC2B15" w14:paraId="1770A333" w14:textId="77777777" w:rsidTr="007C02FA">
        <w:trPr>
          <w:trHeight w:val="451"/>
        </w:trPr>
        <w:tc>
          <w:tcPr>
            <w:tcW w:w="51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4F69F24F" w:rsidR="00453330" w:rsidRPr="0051372A" w:rsidRDefault="0051372A" w:rsidP="00EE20FA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  <w:lang w:val="fr-BE"/>
              </w:rPr>
            </w:pPr>
            <w:r>
              <w:rPr>
                <w:b/>
                <w:bCs/>
                <w:color w:val="231F20"/>
                <w:sz w:val="18"/>
                <w:szCs w:val="18"/>
                <w:lang w:val="fr-BE"/>
              </w:rPr>
              <w:t>Le président du bureau principal de canton</w:t>
            </w:r>
          </w:p>
        </w:tc>
        <w:tc>
          <w:tcPr>
            <w:tcW w:w="50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453330" w:rsidRPr="0051372A" w:rsidRDefault="00453330" w:rsidP="00EE20F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  <w:lang w:val="fr-BE"/>
              </w:rPr>
            </w:pPr>
          </w:p>
        </w:tc>
      </w:tr>
    </w:tbl>
    <w:p w14:paraId="57319692" w14:textId="77777777" w:rsidR="00453330" w:rsidRPr="0051372A" w:rsidRDefault="00453330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246A54FA" w14:textId="77777777" w:rsidR="00356CBF" w:rsidRPr="0051372A" w:rsidRDefault="00356CBF">
      <w:pPr>
        <w:pStyle w:val="Plattetekst"/>
        <w:kinsoku w:val="0"/>
        <w:overflowPunct w:val="0"/>
        <w:rPr>
          <w:sz w:val="20"/>
          <w:szCs w:val="20"/>
          <w:lang w:val="fr-BE"/>
        </w:rPr>
      </w:pPr>
    </w:p>
    <w:p w14:paraId="1E4AD0EA" w14:textId="167F3304" w:rsidR="00356CBF" w:rsidRPr="0051372A" w:rsidRDefault="00356CBF">
      <w:pPr>
        <w:pStyle w:val="Plattetekst"/>
        <w:kinsoku w:val="0"/>
        <w:overflowPunct w:val="0"/>
        <w:rPr>
          <w:sz w:val="13"/>
          <w:szCs w:val="13"/>
          <w:lang w:val="fr-BE"/>
        </w:rPr>
      </w:pPr>
    </w:p>
    <w:sectPr w:rsidR="00356CBF" w:rsidRPr="0051372A">
      <w:headerReference w:type="default" r:id="rId8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3819" w14:textId="77777777" w:rsidR="006B37C5" w:rsidRDefault="006B37C5" w:rsidP="009A7688">
      <w:r>
        <w:separator/>
      </w:r>
    </w:p>
  </w:endnote>
  <w:endnote w:type="continuationSeparator" w:id="0">
    <w:p w14:paraId="0C0F002B" w14:textId="77777777" w:rsidR="006B37C5" w:rsidRDefault="006B37C5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E5068" w14:textId="77777777" w:rsidR="006B37C5" w:rsidRDefault="006B37C5" w:rsidP="009A7688">
      <w:r>
        <w:separator/>
      </w:r>
    </w:p>
  </w:footnote>
  <w:footnote w:type="continuationSeparator" w:id="0">
    <w:p w14:paraId="3F1C5761" w14:textId="77777777" w:rsidR="006B37C5" w:rsidRDefault="006B37C5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3FACB4B4" w:rsidR="009A7688" w:rsidRPr="002613BC" w:rsidRDefault="0051372A">
    <w:pPr>
      <w:pStyle w:val="Koptekst"/>
      <w:rPr>
        <w:sz w:val="16"/>
        <w:szCs w:val="16"/>
      </w:rPr>
    </w:pPr>
    <w:r>
      <w:rPr>
        <w:sz w:val="16"/>
        <w:szCs w:val="16"/>
      </w:rPr>
      <w:t>Formulai</w:t>
    </w:r>
    <w:r w:rsidR="00596DF0" w:rsidRPr="002613BC">
      <w:rPr>
        <w:sz w:val="16"/>
        <w:szCs w:val="16"/>
      </w:rPr>
      <w:t>r</w:t>
    </w:r>
    <w:r>
      <w:rPr>
        <w:sz w:val="16"/>
        <w:szCs w:val="16"/>
      </w:rPr>
      <w:t>e</w:t>
    </w:r>
    <w:r w:rsidR="00596DF0" w:rsidRPr="002613BC">
      <w:rPr>
        <w:sz w:val="16"/>
        <w:szCs w:val="16"/>
      </w:rPr>
      <w:t xml:space="preserve"> A1</w:t>
    </w:r>
    <w:r w:rsidR="00F42601" w:rsidRPr="002613BC">
      <w:rPr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7685D"/>
    <w:rsid w:val="0019788F"/>
    <w:rsid w:val="002613BC"/>
    <w:rsid w:val="00356CBF"/>
    <w:rsid w:val="00453330"/>
    <w:rsid w:val="004778E4"/>
    <w:rsid w:val="004A08EC"/>
    <w:rsid w:val="004B620E"/>
    <w:rsid w:val="0051372A"/>
    <w:rsid w:val="00527936"/>
    <w:rsid w:val="00596DF0"/>
    <w:rsid w:val="006B37C5"/>
    <w:rsid w:val="007C02FA"/>
    <w:rsid w:val="0089751F"/>
    <w:rsid w:val="00993739"/>
    <w:rsid w:val="009A7688"/>
    <w:rsid w:val="00BB5B22"/>
    <w:rsid w:val="00BD57E8"/>
    <w:rsid w:val="00C22D9B"/>
    <w:rsid w:val="00DC2B15"/>
    <w:rsid w:val="00E425CE"/>
    <w:rsid w:val="00F42601"/>
    <w:rsid w:val="00F560D5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42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E3ED03-A88E-4D9E-A0A9-824DEA632E2C}"/>
      </w:docPartPr>
      <w:docPartBody>
        <w:p w:rsidR="00A17158" w:rsidRDefault="00CD16C1"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6DE1E61CA4E51BA2FCFE8A747B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F996D-B4C5-4DB1-A0FC-FCCF37B67EC1}"/>
      </w:docPartPr>
      <w:docPartBody>
        <w:p w:rsidR="00F716AE" w:rsidRDefault="00A17158" w:rsidP="00A17158">
          <w:pPr>
            <w:pStyle w:val="F5C6DE1E61CA4E51BA2FCFE8A747B905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F74543A5404E80B7CE5F54D5EF9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892C8-120F-4897-B333-4836B233CFFD}"/>
      </w:docPartPr>
      <w:docPartBody>
        <w:p w:rsidR="00F716AE" w:rsidRDefault="00A17158" w:rsidP="00A17158">
          <w:pPr>
            <w:pStyle w:val="43F74543A5404E80B7CE5F54D5EF92EE"/>
          </w:pPr>
          <w:r w:rsidRPr="005E40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C1"/>
    <w:rsid w:val="00A17158"/>
    <w:rsid w:val="00CD16C1"/>
    <w:rsid w:val="00EC13D5"/>
    <w:rsid w:val="00F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17158"/>
    <w:rPr>
      <w:color w:val="808080"/>
    </w:rPr>
  </w:style>
  <w:style w:type="paragraph" w:customStyle="1" w:styleId="A136445FD13A4A48B06B1075004F9EAA">
    <w:name w:val="A136445FD13A4A48B06B1075004F9EAA"/>
    <w:rsid w:val="00CD16C1"/>
  </w:style>
  <w:style w:type="paragraph" w:customStyle="1" w:styleId="0671BA862C0747A4A32876DB149F9056">
    <w:name w:val="0671BA862C0747A4A32876DB149F9056"/>
    <w:rsid w:val="00CD16C1"/>
  </w:style>
  <w:style w:type="paragraph" w:customStyle="1" w:styleId="F5C6DE1E61CA4E51BA2FCFE8A747B905">
    <w:name w:val="F5C6DE1E61CA4E51BA2FCFE8A747B905"/>
    <w:rsid w:val="00A17158"/>
    <w:rPr>
      <w:lang w:val="fr-BE" w:eastAsia="fr-BE"/>
    </w:rPr>
  </w:style>
  <w:style w:type="paragraph" w:customStyle="1" w:styleId="659EF8B8B79E4273ABC2DE49E22BC17A">
    <w:name w:val="659EF8B8B79E4273ABC2DE49E22BC17A"/>
    <w:rsid w:val="00A17158"/>
    <w:rPr>
      <w:lang w:val="fr-BE" w:eastAsia="fr-BE"/>
    </w:rPr>
  </w:style>
  <w:style w:type="paragraph" w:customStyle="1" w:styleId="43F74543A5404E80B7CE5F54D5EF92EE">
    <w:name w:val="43F74543A5404E80B7CE5F54D5EF92EE"/>
    <w:rsid w:val="00A17158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687</Characters>
  <Application>Microsoft Office Word</Application>
  <DocSecurity>4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2024-03-15T11:52:00Z</dcterms:created>
  <dcterms:modified xsi:type="dcterms:W3CDTF">2024-03-15T11:52:00Z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